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A37" w:rsidRDefault="009F4CBE" w:rsidP="00FA4A37">
      <w:pPr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 w:rsidRPr="009F4CBE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Консультация для родителей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:</w:t>
      </w:r>
    </w:p>
    <w:p w:rsidR="009F4CBE" w:rsidRDefault="009F4CBE" w:rsidP="00FA4A37">
      <w:pPr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 w:rsidRPr="009F4CBE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"Роль книги в развитии </w:t>
      </w:r>
      <w:r w:rsidR="00FA4A37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ребёнка 4-5 лет</w:t>
      </w:r>
      <w:r w:rsidRPr="009F4CBE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"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.</w:t>
      </w:r>
    </w:p>
    <w:p w:rsidR="00B068BB" w:rsidRPr="00371020" w:rsidRDefault="00282318" w:rsidP="00B068BB">
      <w:pPr>
        <w:spacing w:after="0" w:line="600" w:lineRule="atLeast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318770</wp:posOffset>
            </wp:positionV>
            <wp:extent cx="2423795" cy="32689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6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6736" w:rsidRPr="0037102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Подготовила: Шептала Жанна Сергеевна, </w:t>
      </w:r>
    </w:p>
    <w:p w:rsidR="00546736" w:rsidRPr="00371020" w:rsidRDefault="00B068BB" w:rsidP="00B068B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в</w:t>
      </w:r>
      <w:r w:rsidR="00546736" w:rsidRPr="0037102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оспитатель</w:t>
      </w:r>
      <w:r w:rsidRPr="0037102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,</w:t>
      </w:r>
      <w:r w:rsidR="00A35929" w:rsidRPr="0037102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группа «Теремок»</w:t>
      </w:r>
      <w:r w:rsidRPr="0037102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.</w:t>
      </w:r>
    </w:p>
    <w:p w:rsidR="00904A5E" w:rsidRPr="00371020" w:rsidRDefault="00904A5E" w:rsidP="0028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23D4E" w:rsidRPr="00371020" w:rsidRDefault="00223D4E" w:rsidP="002823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Значение книг для ребёнка очень </w:t>
      </w:r>
      <w:r w:rsidR="00FA4A37"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велико</w:t>
      </w:r>
      <w:r w:rsidR="00FA4A37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FA4A37" w:rsidRPr="00371020" w:rsidRDefault="00FA4A37" w:rsidP="0028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Книги служат для того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</w:t>
      </w:r>
      <w:r w:rsidR="00B67D2B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 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представление </w:t>
      </w:r>
      <w:r w:rsidR="00223D4E"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ребё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нка о мире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знакомить его с вещами, природой, всем, что его окружает.</w:t>
      </w:r>
    </w:p>
    <w:p w:rsidR="00282318" w:rsidRDefault="00FA4A37" w:rsidP="0028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Книга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играет важную роль в развитии малыша. Слушая стихи и сказки, ребёнок узнаёт и запоминает новые слова, содержание и иллюстрации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книги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помогают расширить его кругозор, развивают память и внимание.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Книга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</w:t>
      </w:r>
      <w:r w:rsidR="002823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кладывает основы такого</w:t>
      </w:r>
    </w:p>
    <w:p w:rsidR="00FA4A37" w:rsidRPr="00371020" w:rsidRDefault="00282318" w:rsidP="0028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важного качества, как любознательность. </w:t>
      </w:r>
      <w:r w:rsidR="00FA4A37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прививать интерес к </w:t>
      </w:r>
      <w:r w:rsidR="00FA4A37"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книге</w:t>
      </w:r>
      <w:r w:rsidR="00FA4A37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с самого раннего детства.</w:t>
      </w:r>
    </w:p>
    <w:p w:rsidR="00FA4A37" w:rsidRPr="00371020" w:rsidRDefault="00FA4A37" w:rsidP="0028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Книга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влияет на нравственные идеалы </w:t>
      </w:r>
      <w:r w:rsidR="00223D4E"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ребё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нка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формируя его ценности. Герои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совершают различные поступки, переживают разные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жизненные ситуации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созвучные с миром </w:t>
      </w:r>
      <w:r w:rsidR="00223D4E"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ребё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нка или неизвестные ему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примерах ситуаций, в которые попадают герои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223D4E"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ребё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нок учится понимать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такое добро и зло, дружба и предательство, сочувствие, долг, честь.</w:t>
      </w:r>
    </w:p>
    <w:p w:rsidR="004215A3" w:rsidRPr="00371020" w:rsidRDefault="00FA4A37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 </w:t>
      </w:r>
      <w:r w:rsidR="00223D4E"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книгу ребё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нок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воспринимает различные</w:t>
      </w:r>
      <w:r w:rsid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модели поведения: </w:t>
      </w:r>
      <w:r w:rsidR="004215A3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дружить,</w:t>
      </w:r>
    </w:p>
    <w:p w:rsidR="00446D7B" w:rsidRPr="00371020" w:rsidRDefault="00FA4A37" w:rsidP="0028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добиваться цели, как решать конфликты, которые могут быть эффективны в различных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жизненных ситуациях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446D7B"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  её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</w:p>
    <w:p w:rsidR="00C9001B" w:rsidRPr="00371020" w:rsidRDefault="00FA4A37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Наибольший эффект может быть достигнут, если чтение дополняется также совместным обсуждением, кто и что вынес для себя, что понравилось, что было близко, напугало, позабавило.</w:t>
      </w:r>
    </w:p>
    <w:p w:rsidR="001B67D4" w:rsidRPr="00371020" w:rsidRDefault="00282318" w:rsidP="0028231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Именно родители читают ребё</w:t>
      </w:r>
      <w:r w:rsidR="001B67D4"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нку его первые книги, оказывают влияние на формирование его предпочтений и читательских вкусов.</w:t>
      </w:r>
    </w:p>
    <w:p w:rsidR="00FA297C" w:rsidRPr="00371020" w:rsidRDefault="00FA297C" w:rsidP="0028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ребёнок сам не умеет читать, но и в более позднем возрасте. </w:t>
      </w:r>
    </w:p>
    <w:p w:rsidR="00B54B3C" w:rsidRDefault="001B67D4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у ребенка будет много разных книг: больших и маленьких, красочных и не очень ярких, но главное – не показывайте ему все книги сразу, а знакомьте постепенно, чтобы был элемент н</w:t>
      </w:r>
      <w:r w:rsidR="00446D7B"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овизны. Не нужно навязывать ребё</w:t>
      </w:r>
      <w:r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нку незнакомую книгу, даже если вам хочетс</w:t>
      </w:r>
      <w:r w:rsidR="00B67D2B"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её</w:t>
      </w:r>
      <w:r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прочитать. Пусть он сам</w:t>
      </w:r>
      <w:r w:rsidR="003E3882"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какое то время заинтересуетс</w:t>
      </w:r>
      <w:r w:rsidR="00B67D2B"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этой книгой. Можно положить её</w:t>
      </w:r>
      <w:r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видное место, чтобы она привлекла внимани</w:t>
      </w:r>
      <w:r w:rsidR="00B67D2B"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малыша, или самому увлечься её чтением на глазах у ребёнка, а потом прочитать из неё</w:t>
      </w:r>
      <w:r w:rsidRPr="003710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какой-нибудь интересный отрывок. </w:t>
      </w:r>
    </w:p>
    <w:p w:rsidR="0048716B" w:rsidRPr="00371020" w:rsidRDefault="00FA4A37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Дошкольный возраст – это возраст сказки. Сказка будит воображение </w:t>
      </w:r>
      <w:r w:rsidR="001110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ребё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нка</w:t>
      </w:r>
      <w:r w:rsidR="0048716B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даё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образ доброго и злого. Через сказки дети начинают сочувствовать и сопереживать вымышленным героям, которые становятся знакомыми и близкими. Поэтому маленьким детям обязательно нужно читать сказки – как можно больше.</w:t>
      </w:r>
    </w:p>
    <w:p w:rsidR="00657E0D" w:rsidRPr="00371020" w:rsidRDefault="00FA4A37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значение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понимания сказки имеют повторы, которые порой утомляют взрослых, но очень важны для детей. Узнавание знакомых фраз, текстов, событий дают детям чувство своей осведомленности окружающего, помогают не только запоминанию, но и проживанию. Повторы тех или иных текстов и событий содержатся почт</w:t>
      </w:r>
      <w:r w:rsidR="00657E0D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во всех сказках. </w:t>
      </w:r>
    </w:p>
    <w:p w:rsidR="00FA4A37" w:rsidRPr="00371020" w:rsidRDefault="00657E0D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Самые первые </w:t>
      </w:r>
      <w:r w:rsidR="00FA4A37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 </w:t>
      </w:r>
      <w:r w:rsidR="00FA4A37" w:rsidRPr="003710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="00FA4A37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FA4A37" w:rsidRPr="003710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="00FA4A37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FA4A37" w:rsidRPr="003710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="00FA4A37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построены на повторении одних и тех же фрагментов.</w:t>
      </w:r>
    </w:p>
    <w:p w:rsidR="0048716B" w:rsidRPr="00371020" w:rsidRDefault="00FA4A37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мере взросления следует подбирать более сложные и длинные сказки русских и зарубежных детских писателей. В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жизнь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дошкольника входят авторские сказки – Ш. Перро, Г. Х. Андерсена, братьев Гримм, Читать сказки нужно медленно, выразительно. Каждую сказку нужно читать не один, а несколько раз, пока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усвоит ее полностью. От многократного повторения сказка не надоест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напротив, она становится более любимой и своей. Время от времени необходимо возвращаться к уже прочитанному – это доставляет </w:t>
      </w:r>
      <w:r w:rsidR="0048716B"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ребё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нку особое удовольствие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8716B" w:rsidRPr="00371020" w:rsidRDefault="00FA4A37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обяза</w:t>
      </w:r>
      <w:r w:rsidR="0048716B"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тельно нужно читать стихи, причё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как можно раньше. В детских стихах главное художественная форма – красота звучания, музыкальность ритмического текста завораживают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 очень чувствительны к ритму. От чтения стихов дети получают особое удовольствие. Гениальные детские стихи А. </w:t>
      </w:r>
      <w:proofErr w:type="spellStart"/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Я. Маршака, К. Чуковского и</w:t>
      </w:r>
      <w:r w:rsidR="00111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конечно же</w:t>
      </w:r>
      <w:r w:rsidR="00111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сказки А. С. Пушкина специально созданы для детей. Они настолько ясные, звонкие, складные, что их хочется постоянно повторять и заучивать наизусть. И хотя эти стихи были созданы очень давно, на них выросло не одно поколение детей, они совсем не устарели и ничего лучшего в наши дни никто не придумал. </w:t>
      </w:r>
    </w:p>
    <w:p w:rsidR="00770771" w:rsidRPr="00371020" w:rsidRDefault="00770771" w:rsidP="004516FA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371020">
        <w:rPr>
          <w:rStyle w:val="c4"/>
          <w:bCs/>
          <w:color w:val="000000"/>
          <w:sz w:val="28"/>
          <w:szCs w:val="28"/>
        </w:rPr>
        <w:t>На четвёртом – пятом году жизни у ребенка происходит огромный скачок в восприятии текстов: подключается фантазия, что позволяет детям воспринимать простые тексты даже без иллюстраций. Но книги с картинками, тем не менее, занимают важное место в домашней библиотеке для дальнейшего развития фантазии. Ребёнку следует предлагать книги с высокохудожественными иллюстрациями, чтобы развивать художественный вкус.</w:t>
      </w:r>
    </w:p>
    <w:p w:rsidR="00770771" w:rsidRPr="00371020" w:rsidRDefault="00770771" w:rsidP="0028231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1020">
        <w:rPr>
          <w:rStyle w:val="c4"/>
          <w:bCs/>
          <w:color w:val="000000"/>
          <w:sz w:val="28"/>
          <w:szCs w:val="28"/>
        </w:rPr>
        <w:t>В этом возрасте наращивается сложность текстов. С ребёнком следует обсуждать поступки героев с точки зрения того, хорошо или плохо они поступили.</w:t>
      </w:r>
    </w:p>
    <w:p w:rsidR="00770771" w:rsidRPr="00371020" w:rsidRDefault="00770771" w:rsidP="0028231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1020">
        <w:rPr>
          <w:rStyle w:val="c4"/>
          <w:bCs/>
          <w:color w:val="000000"/>
          <w:sz w:val="28"/>
          <w:szCs w:val="28"/>
        </w:rPr>
        <w:t>Также не следует забывать, что это возраст «почемучки», дети очень любознательны, и им можно предлагать первые детские энциклопедии.</w:t>
      </w:r>
    </w:p>
    <w:p w:rsidR="00770771" w:rsidRPr="00371020" w:rsidRDefault="00770771" w:rsidP="0028231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71020">
        <w:rPr>
          <w:rStyle w:val="c4"/>
          <w:bCs/>
          <w:color w:val="000000"/>
          <w:sz w:val="28"/>
          <w:szCs w:val="28"/>
        </w:rPr>
        <w:t>С пяти лет  можно начинать знакомство с приключенческими историями. В пять лет на более высокий уровень выходит восприятие, легче становится запоминать прочитанное и появляется способность анализировать события. К тому или иному герою книги ребенок может найти прототип из своего окружения, а также узнать самого себя в персонажах. Популярны у пятилетних детей «Крокодил Гена и Чебурашка», «Винни Пух и все-все-все», «Незнайка». В это же время надо начинать знакомить детей с русской классикой.</w:t>
      </w:r>
    </w:p>
    <w:p w:rsidR="006134B2" w:rsidRPr="00371020" w:rsidRDefault="00CC34D4" w:rsidP="004516F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У детей 4-5 лет происходит ак</w:t>
      </w:r>
      <w:r w:rsidR="003E3882"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тивизация словарного запаса, идё</w:t>
      </w:r>
      <w:r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 развитие связной речи. </w:t>
      </w:r>
      <w:r w:rsidR="006134B2"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</w:t>
      </w:r>
      <w:r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аучивайте с ребёнком небольшие стихотворения. </w:t>
      </w:r>
      <w:r w:rsidR="006134B2"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Можно учить пересказывать короткие тексты русских народных сказок.</w:t>
      </w:r>
    </w:p>
    <w:p w:rsidR="001110F0" w:rsidRDefault="00CC34D4" w:rsidP="0028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этом возрасте можно знакомить ребенка со сказками зарубежных авторов, с богатырскими народными сказками, с рассказами о природе и животных</w:t>
      </w:r>
      <w:r w:rsidR="001110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3E3882" w:rsidRPr="001110F0" w:rsidRDefault="00446D7B" w:rsidP="001110F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Учё</w:t>
      </w:r>
      <w:r w:rsidR="003E3882"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ными установлено, что ребё</w:t>
      </w:r>
      <w:r w:rsidR="00CC34D4"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нок, которому систематически читают, накапливает богатый словарный  запас</w:t>
      </w:r>
      <w:r w:rsidR="001110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CC34D4"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 ребёнка развивается воображение и память.Именно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  <w:r w:rsidR="003E3882" w:rsidRPr="00371020">
        <w:rPr>
          <w:rStyle w:val="c1"/>
          <w:rFonts w:ascii="Times New Roman" w:hAnsi="Times New Roman" w:cs="Times New Roman"/>
          <w:bCs/>
          <w:color w:val="000000"/>
          <w:sz w:val="28"/>
          <w:szCs w:val="28"/>
        </w:rPr>
        <w:t>Книги</w:t>
      </w:r>
      <w:r w:rsidR="003E3882" w:rsidRPr="003710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должны соответствовать уровню развития малыша и заинтересовывать его. </w:t>
      </w:r>
    </w:p>
    <w:p w:rsidR="00C9001B" w:rsidRPr="00371020" w:rsidRDefault="009F4CBE" w:rsidP="0028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Малыш растёт, а это значит, что каждый день его ждет все больше новых впечатлений, он активно познает мир и совершает </w:t>
      </w:r>
      <w:r w:rsidR="001110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множество открытий. Получает всё</w:t>
      </w:r>
      <w:r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людей, в перв</w:t>
      </w:r>
      <w:r w:rsidR="00C827B8"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ую очередь от родителей, а так же </w:t>
      </w:r>
      <w:r w:rsidRPr="003710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книг. </w:t>
      </w:r>
      <w:r w:rsidR="00C9001B" w:rsidRPr="003710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</w:p>
    <w:p w:rsidR="003E3882" w:rsidRPr="00371020" w:rsidRDefault="003E3882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Обязательно при ребёнке взрослый должен читать сам. Ведь личный пример взрослого – лучший способ заинтересовать малыша. Читают родители – читаю я. Любовь к чтению остается на всю </w:t>
      </w:r>
      <w:r w:rsidRPr="003710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жизнь</w:t>
      </w: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5EBE" w:rsidRPr="00371020" w:rsidRDefault="008D5EBE" w:rsidP="002823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правило, в семьях, где родители часто и много читают детям, существует гармоничная, доброжелательная атмосфера.</w:t>
      </w:r>
    </w:p>
    <w:p w:rsidR="00401090" w:rsidRDefault="00401090" w:rsidP="008F0EC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401090" w:rsidRDefault="00401090" w:rsidP="0004571C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4571C" w:rsidRPr="00657E0D" w:rsidRDefault="008C1154" w:rsidP="008C1154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28030" cy="389572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571C" w:rsidRPr="00657E0D" w:rsidSect="00B54B3C">
      <w:pgSz w:w="11906" w:h="16838"/>
      <w:pgMar w:top="851" w:right="850" w:bottom="993" w:left="993" w:header="708" w:footer="708" w:gutter="0"/>
      <w:pgBorders w:offsetFrom="page">
        <w:top w:val="single" w:sz="4" w:space="24" w:color="C0504D" w:themeColor="accent2"/>
        <w:left w:val="single" w:sz="4" w:space="24" w:color="C0504D" w:themeColor="accent2"/>
        <w:bottom w:val="single" w:sz="4" w:space="24" w:color="C0504D" w:themeColor="accent2"/>
        <w:right w:val="single" w:sz="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C6C0E"/>
    <w:multiLevelType w:val="multilevel"/>
    <w:tmpl w:val="3196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4D78D3"/>
    <w:rsid w:val="0001425E"/>
    <w:rsid w:val="0004571C"/>
    <w:rsid w:val="001110F0"/>
    <w:rsid w:val="00152D97"/>
    <w:rsid w:val="00180043"/>
    <w:rsid w:val="001B67D4"/>
    <w:rsid w:val="001E7B5A"/>
    <w:rsid w:val="002125AB"/>
    <w:rsid w:val="00223D4E"/>
    <w:rsid w:val="00282318"/>
    <w:rsid w:val="002C79BB"/>
    <w:rsid w:val="0036039F"/>
    <w:rsid w:val="00371020"/>
    <w:rsid w:val="003E3882"/>
    <w:rsid w:val="00401090"/>
    <w:rsid w:val="004215A3"/>
    <w:rsid w:val="00446D7B"/>
    <w:rsid w:val="004516FA"/>
    <w:rsid w:val="004748E5"/>
    <w:rsid w:val="0048716B"/>
    <w:rsid w:val="004A736E"/>
    <w:rsid w:val="004D78D3"/>
    <w:rsid w:val="00500857"/>
    <w:rsid w:val="00503836"/>
    <w:rsid w:val="00546736"/>
    <w:rsid w:val="005F2E9C"/>
    <w:rsid w:val="006129D6"/>
    <w:rsid w:val="006134B2"/>
    <w:rsid w:val="00657E0D"/>
    <w:rsid w:val="00670BF5"/>
    <w:rsid w:val="00715D49"/>
    <w:rsid w:val="00770771"/>
    <w:rsid w:val="007B43FC"/>
    <w:rsid w:val="008038DE"/>
    <w:rsid w:val="008C1154"/>
    <w:rsid w:val="008D5EBE"/>
    <w:rsid w:val="008F0EC0"/>
    <w:rsid w:val="00904A5E"/>
    <w:rsid w:val="009F4CBE"/>
    <w:rsid w:val="00A35929"/>
    <w:rsid w:val="00AF1785"/>
    <w:rsid w:val="00B068BB"/>
    <w:rsid w:val="00B263B7"/>
    <w:rsid w:val="00B54B3C"/>
    <w:rsid w:val="00B67D2B"/>
    <w:rsid w:val="00C827B8"/>
    <w:rsid w:val="00C9001B"/>
    <w:rsid w:val="00CC34D4"/>
    <w:rsid w:val="00D63FB2"/>
    <w:rsid w:val="00EF0364"/>
    <w:rsid w:val="00F13210"/>
    <w:rsid w:val="00F23EBD"/>
    <w:rsid w:val="00F32B36"/>
    <w:rsid w:val="00FA297C"/>
    <w:rsid w:val="00FA4A37"/>
    <w:rsid w:val="00FE7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857"/>
  </w:style>
  <w:style w:type="paragraph" w:styleId="1">
    <w:name w:val="heading 1"/>
    <w:basedOn w:val="a"/>
    <w:link w:val="10"/>
    <w:uiPriority w:val="9"/>
    <w:qFormat/>
    <w:rsid w:val="009F4C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4A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4C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idebarmenu-link">
    <w:name w:val="sidebar__menu-link"/>
    <w:basedOn w:val="a0"/>
    <w:rsid w:val="009F4CBE"/>
  </w:style>
  <w:style w:type="character" w:customStyle="1" w:styleId="sidebarmenu-amount">
    <w:name w:val="sidebar__menu-amount"/>
    <w:basedOn w:val="a0"/>
    <w:rsid w:val="009F4CBE"/>
  </w:style>
  <w:style w:type="character" w:styleId="a3">
    <w:name w:val="Emphasis"/>
    <w:basedOn w:val="a0"/>
    <w:uiPriority w:val="20"/>
    <w:qFormat/>
    <w:rsid w:val="009F4CB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8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B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F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A4A3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A4A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FA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4A37"/>
  </w:style>
  <w:style w:type="paragraph" w:customStyle="1" w:styleId="c0">
    <w:name w:val="c0"/>
    <w:basedOn w:val="a"/>
    <w:rsid w:val="00FA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A4A37"/>
  </w:style>
  <w:style w:type="character" w:customStyle="1" w:styleId="c9">
    <w:name w:val="c9"/>
    <w:basedOn w:val="a0"/>
    <w:rsid w:val="00FA4A37"/>
  </w:style>
  <w:style w:type="character" w:customStyle="1" w:styleId="c1">
    <w:name w:val="c1"/>
    <w:basedOn w:val="a0"/>
    <w:rsid w:val="00FA4A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4C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4A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4C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idebarmenu-link">
    <w:name w:val="sidebar__menu-link"/>
    <w:basedOn w:val="a0"/>
    <w:rsid w:val="009F4CBE"/>
  </w:style>
  <w:style w:type="character" w:customStyle="1" w:styleId="sidebarmenu-amount">
    <w:name w:val="sidebar__menu-amount"/>
    <w:basedOn w:val="a0"/>
    <w:rsid w:val="009F4CBE"/>
  </w:style>
  <w:style w:type="character" w:styleId="a3">
    <w:name w:val="Emphasis"/>
    <w:basedOn w:val="a0"/>
    <w:uiPriority w:val="20"/>
    <w:qFormat/>
    <w:rsid w:val="009F4CB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8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B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F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A4A3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A4A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FA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4A37"/>
  </w:style>
  <w:style w:type="paragraph" w:customStyle="1" w:styleId="c0">
    <w:name w:val="c0"/>
    <w:basedOn w:val="a"/>
    <w:rsid w:val="00FA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A4A37"/>
  </w:style>
  <w:style w:type="character" w:customStyle="1" w:styleId="c9">
    <w:name w:val="c9"/>
    <w:basedOn w:val="a0"/>
    <w:rsid w:val="00FA4A37"/>
  </w:style>
  <w:style w:type="character" w:customStyle="1" w:styleId="c1">
    <w:name w:val="c1"/>
    <w:basedOn w:val="a0"/>
    <w:rsid w:val="00FA4A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92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7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4377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2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3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742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46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2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6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67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528A0-21E0-4289-9C9D-03F275CFB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2</cp:revision>
  <dcterms:created xsi:type="dcterms:W3CDTF">2024-03-12T07:30:00Z</dcterms:created>
  <dcterms:modified xsi:type="dcterms:W3CDTF">2024-03-12T07:30:00Z</dcterms:modified>
</cp:coreProperties>
</file>